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93" w:rsidRDefault="00C41893" w:rsidP="00C41893">
      <w:pPr>
        <w:rPr>
          <w:rFonts w:ascii="Times New Roman" w:hAnsi="Times New Roman" w:cs="Times New Roman"/>
          <w:sz w:val="28"/>
          <w:szCs w:val="28"/>
        </w:rPr>
      </w:pPr>
    </w:p>
    <w:p w:rsidR="00C41893" w:rsidRDefault="00C41893" w:rsidP="00C41893">
      <w:pPr>
        <w:rPr>
          <w:rFonts w:ascii="Times New Roman" w:hAnsi="Times New Roman" w:cs="Times New Roman"/>
          <w:sz w:val="28"/>
          <w:szCs w:val="28"/>
        </w:rPr>
      </w:pPr>
    </w:p>
    <w:p w:rsidR="00C41893" w:rsidRDefault="00C41893" w:rsidP="00C41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Завуч\Pictures\2025-01-17 Положение о наркопосте\Положение о наркопос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Pictures\2025-01-17 Положение о наркопосте\Положение о наркопост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893" w:rsidRPr="00E2172B" w:rsidRDefault="00C41893" w:rsidP="00C41893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>1.2. Настоящее Положение определяет деятельность общественного наркологического поста «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Здоровье+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» в муниципальном общеобразовательном учреждении  Олойская средняя  общеобразовательная школа Иркутской области (далее - Учреждение).</w:t>
      </w:r>
    </w:p>
    <w:p w:rsidR="00C41893" w:rsidRPr="00E2172B" w:rsidRDefault="00C41893" w:rsidP="00C41893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1.3.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является общественным органом, проводящим комплексную первичную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 – психологического неприятия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(табака, алкоголя, токсических веществ, наркотиков). </w:t>
      </w:r>
    </w:p>
    <w:p w:rsidR="00C41893" w:rsidRPr="00E2172B" w:rsidRDefault="00C41893" w:rsidP="00C418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создаётся приказом директора образовательного учреждения.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 xml:space="preserve">Для осуществления своей деятельности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руководствуется настоящим Положением и иными нормативно-правовыми документами Министерства образования и науки Российской Федерации, Министерства образования Иркутской области; использует методические рекомендации, разработки по профилактике социально-негативных явлений: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, алкоголизма, токсикомании, наркомании, ВИЧ-инфекции и других инфекций, передающихся половым путем (ИППП); взаимодействует с иными организациями и учреждениями по данному направлению деятельности.</w:t>
      </w:r>
      <w:proofErr w:type="gramEnd"/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1.4. В состав наркопоста входят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</w:p>
    <w:p w:rsidR="00C41893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классные руководители</w:t>
      </w:r>
    </w:p>
    <w:p w:rsidR="00C41893" w:rsidRPr="00883D5E" w:rsidRDefault="00C41893" w:rsidP="00C4189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83D5E">
        <w:rPr>
          <w:rFonts w:ascii="Times New Roman" w:hAnsi="Times New Roman" w:cs="Times New Roman"/>
          <w:sz w:val="28"/>
          <w:szCs w:val="28"/>
        </w:rPr>
        <w:t>советник директора по воспитанию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представители школьного самоуправления </w:t>
      </w:r>
    </w:p>
    <w:p w:rsidR="00C41893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члены родительского комитета</w:t>
      </w:r>
    </w:p>
    <w:p w:rsidR="00C41893" w:rsidRPr="00B47ABF" w:rsidRDefault="00C41893" w:rsidP="00C4189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 (по согласованию)</w:t>
      </w:r>
    </w:p>
    <w:p w:rsidR="00C41893" w:rsidRPr="00E2172B" w:rsidRDefault="00C41893" w:rsidP="00C41893">
      <w:pPr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1.5. Председателем наркопоста является заместитель директора по воспитательной  работе, который координирует деятельность всех членов наркопоста, проводит заседания. Секретарь и иные функции распределяются добровольно среди членов наркопоста.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1.6. Рабочими документами общественного наркологического поста являются: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Приказ администрации школы о создании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 наркопоста</w:t>
      </w:r>
    </w:p>
    <w:p w:rsidR="00C41893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(поста «Здоровье +»);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2172B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- сетка</w:t>
      </w: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 </w:t>
      </w:r>
      <w:r w:rsidRPr="00E2172B">
        <w:rPr>
          <w:rFonts w:ascii="Times New Roman" w:hAnsi="Times New Roman" w:cs="Times New Roman"/>
          <w:sz w:val="28"/>
          <w:szCs w:val="28"/>
        </w:rPr>
        <w:t>работы общественного наркологического поста</w:t>
      </w:r>
      <w:r>
        <w:rPr>
          <w:rFonts w:ascii="Times New Roman" w:hAnsi="Times New Roman" w:cs="Times New Roman"/>
          <w:sz w:val="28"/>
          <w:szCs w:val="28"/>
        </w:rPr>
        <w:t xml:space="preserve"> «Здоровье +»</w:t>
      </w:r>
      <w:r w:rsidRPr="00E217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протоколов наркопоста» (приложение 1);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движения учащихся, состоящих на учете в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» (приложение 2);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групповой профилактической работы со всеми обучающимися» (приложение 3);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индивидуальной профилактической работы с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» (приложение 4);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работы с родителями» (приложение 5);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организационно-методической работы» (приложение 6);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«Журнал учета диагностической работы» (приложение 7);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sym w:font="Symbol" w:char="F0B7"/>
      </w:r>
      <w:r w:rsidRPr="00E2172B">
        <w:rPr>
          <w:rFonts w:ascii="Times New Roman" w:hAnsi="Times New Roman" w:cs="Times New Roman"/>
          <w:sz w:val="28"/>
          <w:szCs w:val="28"/>
        </w:rPr>
        <w:t xml:space="preserve"> «Закрытый журнал учета выдачи направлений к наркологу» (приложение 8)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2. Задачи </w:t>
      </w:r>
      <w:proofErr w:type="gramStart"/>
      <w:r w:rsidRPr="00E2172B">
        <w:rPr>
          <w:rFonts w:ascii="Times New Roman" w:hAnsi="Times New Roman" w:cs="Times New Roman"/>
          <w:b/>
          <w:sz w:val="28"/>
          <w:szCs w:val="28"/>
        </w:rPr>
        <w:t>общественного</w:t>
      </w:r>
      <w:proofErr w:type="gramEnd"/>
      <w:r w:rsidRPr="00E2172B">
        <w:rPr>
          <w:rFonts w:ascii="Times New Roman" w:hAnsi="Times New Roman" w:cs="Times New Roman"/>
          <w:b/>
          <w:sz w:val="28"/>
          <w:szCs w:val="28"/>
        </w:rPr>
        <w:t xml:space="preserve"> наркопоста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2.1. Осуществляет комплекс мероприятий по первичной профилактике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(ПАВ) в детской, подростковой и молодежной среде.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2.2. Реализует мероприятия для учащихся с проведением индивидуальной воспитательной работы и устранением условий для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поведения, формирования зависимостей.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2.3. Ведет работу с родителями, направленную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информирование о случаях употребления учащимися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веществ, о целесообразности внутрисемейного контроля по данной проблеме;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выявление признаков девиаций в поведении и зависимостей;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профилактику социально-негативных явлений в семье;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формирование здорового образа жизни;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привлечение родительской общественности к активному участию в профилактических мероприятиях.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2.4. Осуществляет первичное выявление учащихся «группы риска», имеющих признаки различных отклонений в поведении и склонных к употреблению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веществ, своевременное информирование о них родителей и принятие различных педагогических мер. </w:t>
      </w:r>
    </w:p>
    <w:p w:rsidR="00C41893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2.5. Информирует специалистов образовательного учреждения по методам и средствам предупреждения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 в детско-подростковой среде, заслушивает классных руководителей на заседаниях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наркопостов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о работе с подростками, состоящими на учете и отнесенными в «группу риска».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 xml:space="preserve"> 2.6. Организует санитарно-профилактическую работу среди учащихся согласно федеральному закону «Об основах системы профилактики безнадзорности и правонарушений несовершеннолетних» от 24.06.1999 г. №120-ФЗ.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3. Права и обязанности общественного наркопоста.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3.1. Ведет диагностику (групповая, индивидуальная работа) на выявление учащихся, склонных к аддитивному поведению. Осуществляет направление учащихся «группы риска» на консультативный осмотр психолога, врача- нарколога.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3.2. Осуществляет систематический динамический контроль над учащимися, в том числе взятыми на профилактический учет в образовательном учреждении.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3.3. Заслушивает педагогических работников на заседаниях наркопоста о работе с подростками «группы риска», о мероприятиях по формированию здорового образа жизни среди учащихся, о работе с родителями.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3.4. Обращается с конкретными замечаниями и предложениями к администрации школы, направленными на улучшение профилактической работы всего коллектива школы.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3.5. Формирует подборку методической литературы для классных руководителей  по профилактике социально-негативных явлений среди учащихся.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3.6. Создает условия для популяризации идей добровольческого движения, поддерживает и поощряет инициативу социально-значимого проектирования учащейся молодежью посредством работы «Добровольческого актива» на базе учреждения.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3.7. Проводит мероприятия для учащихся, родителей, педагогических работников по первичной профилактике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, алкоголизма, токсикомании, наркомании, ВИЧ-инфекции и инфекций, передающихся половым путем согласно плану работы наркопоста.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3.8. По заявкам классных руководителей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воспитателей) привлекает к просветительской работе в сфере социально-негативных явлений специалистов здравоохранения, внутренних дел, юстиции и других заинтересованных сторон.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3.9. Обращается по принятию мер с проблемными семьями в соответствующие организации, предприятия, учреждения в целях охраны прав и здоровья детей.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3.10. Члены наркопоста обязаны соблюдать конфиденциальность сведений, которые составляют служебную, а также иную тайну, определённую действующим законодательством.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4. </w:t>
      </w:r>
      <w:proofErr w:type="gramStart"/>
      <w:r w:rsidRPr="00E2172B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общественного наркопоста </w:t>
      </w:r>
      <w:proofErr w:type="gramEnd"/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4.1. Профилактическая работа с учащимися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4.1.1. Профилактическая работа со всеми учащимися образовательного учреждения.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Разработка и внедрение мероприятий, направленных на профилактику употребления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Подготовка и привлечение обученных добровольцев из числа подростков с лидерскими установками для оказания поддержки сверстникам с проблемами зависимости от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веществ.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Внедрение обучающих программ-тренингов формирования жизненно важных навыков, активной психологической защиты для учащихся.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Внедрение образовательных программ, ориентированных на формирование ценностей здорового образа жизни.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Внедрение превентивных образовательных программ, ориентированных на профилактику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>, алкоголизма, токсикомании, наркомании, ВИЧ - инфекции.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4.1.2. Индивидуально-групповая профилактическая работа с учащимися «группы риска».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Формирование и ведение банка данных детей и подростков «группы риска».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Исследование информации, поступающей от источников о несовершеннолетних, склонных к зависимостям, в образовательных учреждениях.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Разработка схем организации контактов с детьми и родителями.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Консультирование.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- Разработка программ мероприятий профилактической работы.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4.1.3 Профилактическая работа с детьми, стоящими на учете в наркологическом посте.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Постановка на учет при наличии оснований.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- Снятие с учета при наличии оснований.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- Направление к врачу наркологу при наличии оснований.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- Индивидуальная профилактическая работа.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4.2. Диагностическая работа с учащимися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4.2.1. Психологическая диагностика.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4.2.2. Социально - педагогическая диагностика.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4.3. Профилактическая работа с родителями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4.3.1. Обучение родителей выявлению признаков и симптомов употребления табака, алкоголя, токсических веществ и наркотиков.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lastRenderedPageBreak/>
        <w:t xml:space="preserve">4.3.2. Формирование нетерпимого отношения родителей к наркотизации детей в той микросреде, в которой растет и общается ребенок.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4.4. Организационно-методическая работа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4.4.1. Мониторинг деятельности наркопоста.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4.4.2. Организация и учет работы наркопоста.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4.4.3. Организация обучающих мероприятий для специалистов образовательных учреждений по методам и средствам профилактики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, алкоголизма, токсикомании, наркомании, ВИЧ - инфекции и инфекций, передающихся половым путем в детско-подростковой среде.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4.4.4. Организация межведомственного взаимодействия образовательного учреждения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5. Формы отчетности и учета деятельности общественного наркопоста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Общественный</w:t>
      </w:r>
      <w:proofErr w:type="gramEnd"/>
      <w:r w:rsidRPr="00E21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подотчетен администрации образовательного учреждения.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 5.2.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имеет паспорт установленного образца; план работы на учебный год; журналы учета профилактической работы; полугодовые и годовой отчеты по работе наркопоста.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 w:rsidRPr="00E2172B">
        <w:rPr>
          <w:rFonts w:ascii="Times New Roman" w:hAnsi="Times New Roman" w:cs="Times New Roman"/>
          <w:sz w:val="28"/>
          <w:szCs w:val="28"/>
        </w:rPr>
        <w:t xml:space="preserve"> проводит не менее 4-х заседаний в год и ведет протоколы заседаний. </w:t>
      </w:r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41893" w:rsidRPr="00E2172B" w:rsidRDefault="00C41893" w:rsidP="00C41893">
      <w:pPr>
        <w:spacing w:after="0"/>
        <w:jc w:val="center"/>
        <w:rPr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 учёта протоколов наркопоста</w:t>
      </w:r>
    </w:p>
    <w:p w:rsidR="00C41893" w:rsidRPr="00E2172B" w:rsidRDefault="00C41893" w:rsidP="00C4189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C41893" w:rsidRPr="00E2172B" w:rsidTr="0017696A">
        <w:tc>
          <w:tcPr>
            <w:tcW w:w="1242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4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239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№ протокола</w:t>
            </w:r>
          </w:p>
        </w:tc>
        <w:tc>
          <w:tcPr>
            <w:tcW w:w="239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  <w:r w:rsidRPr="00E2172B">
              <w:rPr>
                <w:sz w:val="28"/>
                <w:szCs w:val="28"/>
              </w:rPr>
              <w:t>Кем подписан документ</w:t>
            </w:r>
          </w:p>
        </w:tc>
      </w:tr>
      <w:tr w:rsidR="00C41893" w:rsidRPr="00E2172B" w:rsidTr="0017696A">
        <w:tc>
          <w:tcPr>
            <w:tcW w:w="1242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Приложение 2                                   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Журнал движения  учащихся, состоящих на учёте в </w:t>
      </w:r>
      <w:proofErr w:type="spellStart"/>
      <w:r w:rsidRPr="00E2172B">
        <w:rPr>
          <w:rFonts w:ascii="Times New Roman" w:hAnsi="Times New Roman" w:cs="Times New Roman"/>
          <w:sz w:val="28"/>
          <w:szCs w:val="28"/>
        </w:rPr>
        <w:t>наркопосте</w:t>
      </w:r>
      <w:proofErr w:type="spellEnd"/>
    </w:p>
    <w:p w:rsidR="00C41893" w:rsidRPr="00E2172B" w:rsidRDefault="00C41893" w:rsidP="00C41893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73"/>
        <w:gridCol w:w="823"/>
        <w:gridCol w:w="1310"/>
        <w:gridCol w:w="1431"/>
        <w:gridCol w:w="1497"/>
        <w:gridCol w:w="1497"/>
        <w:gridCol w:w="969"/>
        <w:gridCol w:w="1430"/>
      </w:tblGrid>
      <w:tr w:rsidR="00C41893" w:rsidRPr="00E2172B" w:rsidTr="0017696A">
        <w:tc>
          <w:tcPr>
            <w:tcW w:w="1073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  <w:proofErr w:type="spellStart"/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823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10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1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497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постановки на учёт</w:t>
            </w:r>
          </w:p>
        </w:tc>
        <w:tc>
          <w:tcPr>
            <w:tcW w:w="1497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Основание для постановки на учёт</w:t>
            </w:r>
          </w:p>
        </w:tc>
        <w:tc>
          <w:tcPr>
            <w:tcW w:w="969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Дата снятия  с учёта</w:t>
            </w:r>
          </w:p>
        </w:tc>
        <w:tc>
          <w:tcPr>
            <w:tcW w:w="1430" w:type="dxa"/>
          </w:tcPr>
          <w:p w:rsidR="00C41893" w:rsidRPr="00883D5E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5E">
              <w:rPr>
                <w:rFonts w:ascii="Times New Roman" w:hAnsi="Times New Roman" w:cs="Times New Roman"/>
                <w:sz w:val="24"/>
                <w:szCs w:val="24"/>
              </w:rPr>
              <w:t>Основание для снятия с учёта</w:t>
            </w:r>
          </w:p>
        </w:tc>
      </w:tr>
      <w:tr w:rsidR="00C41893" w:rsidRPr="00E2172B" w:rsidTr="0017696A">
        <w:tc>
          <w:tcPr>
            <w:tcW w:w="1073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групповой  профилактической работы  со всеми обучающимися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513"/>
        <w:gridCol w:w="1181"/>
        <w:gridCol w:w="1275"/>
        <w:gridCol w:w="1276"/>
        <w:gridCol w:w="1276"/>
        <w:gridCol w:w="1808"/>
      </w:tblGrid>
      <w:tr w:rsidR="00C41893" w:rsidRPr="00E2172B" w:rsidTr="0017696A">
        <w:tc>
          <w:tcPr>
            <w:tcW w:w="1242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513" w:type="dxa"/>
          </w:tcPr>
          <w:p w:rsidR="00C41893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5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8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5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808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за мероприятие</w:t>
            </w:r>
          </w:p>
        </w:tc>
      </w:tr>
      <w:tr w:rsidR="00C41893" w:rsidRPr="00E2172B" w:rsidTr="0017696A">
        <w:tc>
          <w:tcPr>
            <w:tcW w:w="1242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51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 xml:space="preserve">Журнал учёта индивидуальной  профилактической работы  с </w:t>
      </w:r>
      <w:proofErr w:type="gramStart"/>
      <w:r w:rsidRPr="00E2172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386"/>
        <w:gridCol w:w="1369"/>
        <w:gridCol w:w="1181"/>
        <w:gridCol w:w="1842"/>
        <w:gridCol w:w="1276"/>
        <w:gridCol w:w="2552"/>
      </w:tblGrid>
      <w:tr w:rsidR="00C41893" w:rsidRPr="00E2172B" w:rsidTr="0017696A">
        <w:tc>
          <w:tcPr>
            <w:tcW w:w="138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8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2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552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C41893" w:rsidRPr="00E2172B" w:rsidTr="0017696A">
        <w:tc>
          <w:tcPr>
            <w:tcW w:w="138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работы с родителями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6"/>
        <w:gridCol w:w="1369"/>
        <w:gridCol w:w="1181"/>
        <w:gridCol w:w="1275"/>
        <w:gridCol w:w="1276"/>
        <w:gridCol w:w="1276"/>
        <w:gridCol w:w="1808"/>
      </w:tblGrid>
      <w:tr w:rsidR="00C41893" w:rsidRPr="00E2172B" w:rsidTr="0017696A">
        <w:tc>
          <w:tcPr>
            <w:tcW w:w="138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36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51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8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5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1808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C41893" w:rsidRPr="00E2172B" w:rsidTr="0017696A">
        <w:tc>
          <w:tcPr>
            <w:tcW w:w="138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организационно- методической работы</w:t>
      </w:r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418"/>
        <w:gridCol w:w="1938"/>
        <w:gridCol w:w="1181"/>
        <w:gridCol w:w="1275"/>
        <w:gridCol w:w="1276"/>
        <w:gridCol w:w="3119"/>
      </w:tblGrid>
      <w:tr w:rsidR="00C41893" w:rsidRPr="00E2172B" w:rsidTr="0017696A">
        <w:tc>
          <w:tcPr>
            <w:tcW w:w="1418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1938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8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275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охвачен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</w:tc>
        <w:tc>
          <w:tcPr>
            <w:tcW w:w="311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C41893" w:rsidRPr="00E2172B" w:rsidTr="0017696A">
        <w:tc>
          <w:tcPr>
            <w:tcW w:w="1418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1893" w:rsidRPr="00E2172B" w:rsidRDefault="00C41893" w:rsidP="00176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p w:rsidR="00C41893" w:rsidRPr="00E2172B" w:rsidRDefault="00C41893" w:rsidP="00C418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sz w:val="28"/>
          <w:szCs w:val="28"/>
        </w:rPr>
        <w:t>Журнал учёта диагностической работы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158" w:type="dxa"/>
        <w:tblInd w:w="-601" w:type="dxa"/>
        <w:tblLayout w:type="fixed"/>
        <w:tblLook w:val="04A0"/>
      </w:tblPr>
      <w:tblGrid>
        <w:gridCol w:w="1386"/>
        <w:gridCol w:w="1369"/>
        <w:gridCol w:w="1181"/>
        <w:gridCol w:w="1275"/>
        <w:gridCol w:w="1276"/>
        <w:gridCol w:w="1276"/>
        <w:gridCol w:w="1276"/>
        <w:gridCol w:w="3119"/>
      </w:tblGrid>
      <w:tr w:rsidR="00C41893" w:rsidRPr="00E2172B" w:rsidTr="0017696A">
        <w:tc>
          <w:tcPr>
            <w:tcW w:w="138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6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8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275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</w:tc>
        <w:tc>
          <w:tcPr>
            <w:tcW w:w="1276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</w:p>
        </w:tc>
      </w:tr>
      <w:tr w:rsidR="00C41893" w:rsidRPr="00E2172B" w:rsidTr="0017696A">
        <w:tc>
          <w:tcPr>
            <w:tcW w:w="138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C41893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Приложение 8                   </w:t>
      </w:r>
    </w:p>
    <w:p w:rsidR="00C41893" w:rsidRPr="00E2172B" w:rsidRDefault="00C41893" w:rsidP="00C41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72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2172B">
        <w:rPr>
          <w:rFonts w:ascii="Times New Roman" w:hAnsi="Times New Roman" w:cs="Times New Roman"/>
          <w:sz w:val="28"/>
          <w:szCs w:val="28"/>
        </w:rPr>
        <w:t>Закрытый журнал по учету направлений на консультацию к наркологу.</w:t>
      </w:r>
    </w:p>
    <w:p w:rsidR="00C41893" w:rsidRPr="00E2172B" w:rsidRDefault="00C41893" w:rsidP="00C41893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43"/>
        <w:gridCol w:w="2179"/>
        <w:gridCol w:w="1631"/>
        <w:gridCol w:w="1725"/>
        <w:gridCol w:w="1317"/>
        <w:gridCol w:w="1477"/>
      </w:tblGrid>
      <w:tr w:rsidR="00C41893" w:rsidRPr="00E2172B" w:rsidTr="0017696A">
        <w:tc>
          <w:tcPr>
            <w:tcW w:w="1843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Дата выдачи направления</w:t>
            </w:r>
          </w:p>
        </w:tc>
        <w:tc>
          <w:tcPr>
            <w:tcW w:w="2179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ФИО учащегося, родителя</w:t>
            </w:r>
          </w:p>
        </w:tc>
        <w:tc>
          <w:tcPr>
            <w:tcW w:w="1631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Домашний адрес учащегося, родителя</w:t>
            </w:r>
          </w:p>
        </w:tc>
        <w:tc>
          <w:tcPr>
            <w:tcW w:w="1725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ног о лица, выдавшего направление</w:t>
            </w:r>
            <w:proofErr w:type="gramEnd"/>
          </w:p>
        </w:tc>
        <w:tc>
          <w:tcPr>
            <w:tcW w:w="1317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или самого </w:t>
            </w:r>
            <w:proofErr w:type="spellStart"/>
            <w:proofErr w:type="gram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подростк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старше 15 лет</w:t>
            </w:r>
          </w:p>
        </w:tc>
        <w:tc>
          <w:tcPr>
            <w:tcW w:w="1477" w:type="dxa"/>
          </w:tcPr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proofErr w:type="spellEnd"/>
          </w:p>
          <w:p w:rsidR="00C41893" w:rsidRPr="007514DA" w:rsidRDefault="00C41893" w:rsidP="0017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7514DA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нарколога (делается на основании справки из ПНК)</w:t>
            </w:r>
          </w:p>
        </w:tc>
      </w:tr>
      <w:tr w:rsidR="00C41893" w:rsidRPr="00E2172B" w:rsidTr="0017696A">
        <w:tc>
          <w:tcPr>
            <w:tcW w:w="1843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725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C41893" w:rsidRPr="00E2172B" w:rsidRDefault="00C41893" w:rsidP="0017696A">
            <w:pPr>
              <w:rPr>
                <w:sz w:val="28"/>
                <w:szCs w:val="28"/>
              </w:rPr>
            </w:pPr>
          </w:p>
        </w:tc>
      </w:tr>
    </w:tbl>
    <w:p w:rsidR="00C41893" w:rsidRPr="00E2172B" w:rsidRDefault="00C41893" w:rsidP="00C41893">
      <w:pPr>
        <w:spacing w:after="0"/>
        <w:rPr>
          <w:sz w:val="28"/>
          <w:szCs w:val="28"/>
        </w:rPr>
      </w:pPr>
    </w:p>
    <w:p w:rsidR="004124A3" w:rsidRDefault="004124A3"/>
    <w:sectPr w:rsidR="004124A3" w:rsidSect="004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2629A"/>
    <w:multiLevelType w:val="hybridMultilevel"/>
    <w:tmpl w:val="8766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93"/>
    <w:rsid w:val="000E53C5"/>
    <w:rsid w:val="004124A3"/>
    <w:rsid w:val="005011F9"/>
    <w:rsid w:val="00C41893"/>
    <w:rsid w:val="00D145E6"/>
    <w:rsid w:val="00D90FB3"/>
    <w:rsid w:val="00E26009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1627</Words>
  <Characters>9277</Characters>
  <Application>Microsoft Office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2025-01-17T05:50:00Z</dcterms:created>
  <dcterms:modified xsi:type="dcterms:W3CDTF">2025-01-17T05:54:00Z</dcterms:modified>
</cp:coreProperties>
</file>